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F9" w:rsidRDefault="00E37CF9" w:rsidP="00E37CF9">
      <w:r>
        <w:t>Name:</w:t>
      </w:r>
      <w:r>
        <w:tab/>
        <w:t xml:space="preserve">Rudolph Louis </w:t>
      </w:r>
      <w:proofErr w:type="spellStart"/>
      <w:r>
        <w:t>Bellon</w:t>
      </w:r>
      <w:proofErr w:type="spellEnd"/>
    </w:p>
    <w:p w:rsidR="00E37CF9" w:rsidRDefault="00E37CF9" w:rsidP="00E37CF9">
      <w:r>
        <w:t>Event Type:</w:t>
      </w:r>
      <w:r>
        <w:tab/>
        <w:t>Draft Registration</w:t>
      </w:r>
    </w:p>
    <w:p w:rsidR="00E37CF9" w:rsidRDefault="00E37CF9" w:rsidP="00E37CF9">
      <w:r>
        <w:t>Event Date:</w:t>
      </w:r>
      <w:r>
        <w:tab/>
        <w:t>1917-1918</w:t>
      </w:r>
    </w:p>
    <w:p w:rsidR="00E37CF9" w:rsidRDefault="00E37CF9" w:rsidP="00E37CF9">
      <w:r>
        <w:t>Event Place:</w:t>
      </w:r>
      <w:r>
        <w:tab/>
        <w:t>Cleveland City no 16, Ohio, United States</w:t>
      </w:r>
    </w:p>
    <w:p w:rsidR="00E37CF9" w:rsidRDefault="00E37CF9" w:rsidP="00E37CF9">
      <w:r>
        <w:t>Gender:</w:t>
      </w:r>
      <w:r>
        <w:tab/>
        <w:t>Male</w:t>
      </w:r>
    </w:p>
    <w:p w:rsidR="00E37CF9" w:rsidRDefault="00E37CF9" w:rsidP="00E37CF9">
      <w:r>
        <w:t>Nationality:</w:t>
      </w:r>
      <w:r>
        <w:tab/>
        <w:t>United States</w:t>
      </w:r>
    </w:p>
    <w:p w:rsidR="00E37CF9" w:rsidRDefault="00E37CF9" w:rsidP="00E37CF9">
      <w:r>
        <w:t>Birth Date:</w:t>
      </w:r>
      <w:r>
        <w:tab/>
        <w:t>04 May 1900</w:t>
      </w:r>
    </w:p>
    <w:p w:rsidR="00E37CF9" w:rsidRDefault="00E37CF9" w:rsidP="00E37CF9">
      <w:r>
        <w:t>Birthplace:</w:t>
      </w:r>
      <w:r>
        <w:tab/>
      </w:r>
      <w:proofErr w:type="gramStart"/>
      <w:r>
        <w:t>, ,</w:t>
      </w:r>
      <w:proofErr w:type="gramEnd"/>
      <w:r>
        <w:t xml:space="preserve"> United States</w:t>
      </w:r>
    </w:p>
    <w:p w:rsidR="00E37CF9" w:rsidRDefault="00E37CF9" w:rsidP="00E37CF9">
      <w:r>
        <w:t>Affiliate Publication Number:</w:t>
      </w:r>
      <w:r>
        <w:tab/>
        <w:t>M1509</w:t>
      </w:r>
    </w:p>
    <w:p w:rsidR="00E37CF9" w:rsidRDefault="00E37CF9" w:rsidP="00E37CF9">
      <w:r>
        <w:t>Affiliate Publication Title:</w:t>
      </w:r>
      <w:r>
        <w:tab/>
        <w:t>World War I Selective Service System Draft Registration Cards</w:t>
      </w:r>
    </w:p>
    <w:p w:rsidR="00E37CF9" w:rsidRDefault="00E37CF9" w:rsidP="00E37CF9">
      <w:r>
        <w:t>GS Film Number:</w:t>
      </w:r>
      <w:r>
        <w:tab/>
        <w:t>1831862</w:t>
      </w:r>
    </w:p>
    <w:p w:rsidR="00E37CF9" w:rsidRDefault="00E37CF9" w:rsidP="00E37CF9">
      <w:r>
        <w:t>Digital Folder Number:</w:t>
      </w:r>
      <w:r>
        <w:tab/>
        <w:t>005256019</w:t>
      </w:r>
    </w:p>
    <w:p w:rsidR="00E37CF9" w:rsidRDefault="00E37CF9" w:rsidP="00E37CF9">
      <w:r>
        <w:t>Image Number:</w:t>
      </w:r>
      <w:r>
        <w:tab/>
        <w:t>01428</w:t>
      </w:r>
    </w:p>
    <w:p w:rsidR="00E37CF9" w:rsidRDefault="00E37CF9" w:rsidP="00E37CF9"/>
    <w:p w:rsidR="00E37CF9" w:rsidRDefault="00E37CF9" w:rsidP="00E37CF9"/>
    <w:p w:rsidR="00E37CF9" w:rsidRDefault="00E37CF9" w:rsidP="00E37CF9"/>
    <w:p w:rsidR="00E37CF9" w:rsidRDefault="00E37CF9" w:rsidP="00E37CF9">
      <w:r>
        <w:t>Citing this Record:</w:t>
      </w:r>
    </w:p>
    <w:p w:rsidR="00EE60D9" w:rsidRDefault="00E37CF9" w:rsidP="00E37CF9">
      <w:r>
        <w:t xml:space="preserve">"United States World War I Draft Registration Cards, 1917-1918," database with images, FamilySearch (https://familysearch.org/ark:/61903/1:1:K6FD-W48 : 12 December 2014), Rudolph Louis </w:t>
      </w:r>
      <w:proofErr w:type="spellStart"/>
      <w:r>
        <w:t>Bellon</w:t>
      </w:r>
      <w:proofErr w:type="spellEnd"/>
      <w:r>
        <w:t xml:space="preserve">, 1917-1918; citing Cleveland City no 16, Ohio, United States, NARA microfilm publication M1509 (Washington D.C.: National Archives and Records Administration, </w:t>
      </w:r>
      <w:proofErr w:type="spellStart"/>
      <w:r>
        <w:t>n.d.</w:t>
      </w:r>
      <w:proofErr w:type="spellEnd"/>
      <w:r>
        <w:t>); FHL microfilm 1,831,862.</w:t>
      </w:r>
      <w:bookmarkStart w:id="0" w:name="_GoBack"/>
      <w:bookmarkEnd w:id="0"/>
    </w:p>
    <w:sectPr w:rsidR="00EE6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F9"/>
    <w:rsid w:val="00E37CF9"/>
    <w:rsid w:val="00E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B7992-5187-42CA-9EAC-EC2135B1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2017-04-26T13:28:00Z</dcterms:created>
  <dcterms:modified xsi:type="dcterms:W3CDTF">2017-04-26T13:28:00Z</dcterms:modified>
</cp:coreProperties>
</file>